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 AGUA Y SANEAMIENTO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 AGUA Y SANEAMIENTO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